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D" w:rsidRPr="00A20687" w:rsidRDefault="0047126D" w:rsidP="0047126D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47126D" w:rsidRDefault="0047126D" w:rsidP="0047126D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«Утверждаю»</w:t>
      </w: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Директор МБОУ ТСОШ №3</w:t>
      </w: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 xml:space="preserve">Приказ от </w:t>
      </w:r>
      <w:r w:rsidR="00176DDA">
        <w:rPr>
          <w:sz w:val="28"/>
          <w:szCs w:val="28"/>
        </w:rPr>
        <w:t>29</w:t>
      </w:r>
      <w:r w:rsidRPr="003F308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F308B">
        <w:rPr>
          <w:sz w:val="28"/>
          <w:szCs w:val="28"/>
        </w:rPr>
        <w:t>.201</w:t>
      </w:r>
      <w:r w:rsidR="00176DDA">
        <w:rPr>
          <w:sz w:val="28"/>
          <w:szCs w:val="28"/>
        </w:rPr>
        <w:t>9</w:t>
      </w:r>
      <w:r w:rsidRPr="003F308B">
        <w:rPr>
          <w:sz w:val="28"/>
          <w:szCs w:val="28"/>
        </w:rPr>
        <w:t xml:space="preserve">г № </w:t>
      </w:r>
      <w:r w:rsidR="00176DDA">
        <w:rPr>
          <w:sz w:val="28"/>
          <w:szCs w:val="28"/>
        </w:rPr>
        <w:t>9</w:t>
      </w:r>
      <w:r>
        <w:rPr>
          <w:sz w:val="28"/>
          <w:szCs w:val="28"/>
        </w:rPr>
        <w:t>5</w:t>
      </w:r>
    </w:p>
    <w:p w:rsidR="0047126D" w:rsidRPr="003F308B" w:rsidRDefault="0047126D" w:rsidP="0047126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_____________</w:t>
      </w:r>
      <w:proofErr w:type="spellStart"/>
      <w:r w:rsidRPr="003F308B">
        <w:rPr>
          <w:sz w:val="28"/>
          <w:szCs w:val="28"/>
        </w:rPr>
        <w:t>В.Н.Мирнов</w:t>
      </w:r>
      <w:proofErr w:type="spellEnd"/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Default="0047126D" w:rsidP="0047126D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47126D" w:rsidRDefault="0047126D" w:rsidP="004712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ВНЕУРОЧНЫХ ЗАНЯТИЙ «ФИНАНСОВАЯ ГРАМОТНОСТЬ»</w:t>
      </w:r>
    </w:p>
    <w:p w:rsidR="0047126D" w:rsidRPr="00F0447A" w:rsidRDefault="0047126D" w:rsidP="004712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(СОЦИАЛЬНОЕ НАПРАВЛЕНИЕ)</w:t>
      </w:r>
    </w:p>
    <w:p w:rsidR="0047126D" w:rsidRDefault="0047126D" w:rsidP="0047126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47126D" w:rsidRDefault="0047126D" w:rsidP="0047126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</w:t>
      </w:r>
      <w:r w:rsidRPr="00176DDA">
        <w:rPr>
          <w:sz w:val="40"/>
          <w:szCs w:val="40"/>
        </w:rPr>
        <w:t>8</w:t>
      </w:r>
      <w:r>
        <w:rPr>
          <w:sz w:val="28"/>
          <w:szCs w:val="28"/>
        </w:rPr>
        <w:t xml:space="preserve"> КЛАССЕ</w:t>
      </w:r>
    </w:p>
    <w:p w:rsidR="0047126D" w:rsidRDefault="0047126D" w:rsidP="0047126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0,5</w:t>
      </w:r>
      <w:r w:rsidRPr="0095268C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</w:rPr>
        <w:t>часов</w:t>
      </w:r>
    </w:p>
    <w:p w:rsidR="0047126D" w:rsidRPr="0095268C" w:rsidRDefault="0047126D" w:rsidP="004712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proofErr w:type="spellStart"/>
      <w:r w:rsidR="00176DDA">
        <w:rPr>
          <w:sz w:val="28"/>
          <w:szCs w:val="28"/>
          <w:u w:val="single"/>
        </w:rPr>
        <w:t>Польшенская</w:t>
      </w:r>
      <w:proofErr w:type="spellEnd"/>
      <w:r>
        <w:rPr>
          <w:sz w:val="28"/>
          <w:szCs w:val="28"/>
          <w:u w:val="single"/>
        </w:rPr>
        <w:t xml:space="preserve"> Оксана </w:t>
      </w:r>
      <w:r w:rsidR="00176DDA">
        <w:rPr>
          <w:sz w:val="28"/>
          <w:szCs w:val="28"/>
          <w:u w:val="single"/>
        </w:rPr>
        <w:t>Федо</w:t>
      </w:r>
      <w:r>
        <w:rPr>
          <w:sz w:val="28"/>
          <w:szCs w:val="28"/>
          <w:u w:val="single"/>
        </w:rPr>
        <w:t>ровна</w:t>
      </w: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Pr="00C7729F" w:rsidRDefault="0047126D" w:rsidP="0047126D">
      <w:pPr>
        <w:rPr>
          <w:sz w:val="28"/>
          <w:szCs w:val="28"/>
        </w:rPr>
      </w:pPr>
      <w:r w:rsidRPr="00A20687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ФГОС с учетом п</w:t>
      </w:r>
      <w:r w:rsidRPr="00C7729F">
        <w:rPr>
          <w:sz w:val="28"/>
          <w:szCs w:val="28"/>
        </w:rPr>
        <w:t xml:space="preserve">рограммы </w:t>
      </w:r>
      <w:r w:rsidRPr="006D54D7">
        <w:rPr>
          <w:sz w:val="28"/>
          <w:szCs w:val="28"/>
        </w:rPr>
        <w:t xml:space="preserve">Финансовая грамотность: учебная программа. 5–7 классы </w:t>
      </w:r>
      <w:proofErr w:type="spellStart"/>
      <w:r w:rsidRPr="006D54D7">
        <w:rPr>
          <w:sz w:val="28"/>
          <w:szCs w:val="28"/>
        </w:rPr>
        <w:t>общеобразоват</w:t>
      </w:r>
      <w:proofErr w:type="spellEnd"/>
      <w:r w:rsidRPr="006D54D7">
        <w:rPr>
          <w:sz w:val="28"/>
          <w:szCs w:val="28"/>
        </w:rPr>
        <w:t xml:space="preserve">. орг. / Е. А. Вигдорчик, И. В. </w:t>
      </w:r>
      <w:proofErr w:type="spellStart"/>
      <w:r w:rsidRPr="006D54D7">
        <w:rPr>
          <w:sz w:val="28"/>
          <w:szCs w:val="28"/>
        </w:rPr>
        <w:t>Липсиц</w:t>
      </w:r>
      <w:proofErr w:type="spellEnd"/>
      <w:r w:rsidRPr="006D54D7">
        <w:rPr>
          <w:sz w:val="28"/>
          <w:szCs w:val="28"/>
        </w:rPr>
        <w:t xml:space="preserve">, Ю. Н. </w:t>
      </w:r>
      <w:proofErr w:type="spellStart"/>
      <w:r w:rsidRPr="006D54D7">
        <w:rPr>
          <w:sz w:val="28"/>
          <w:szCs w:val="28"/>
        </w:rPr>
        <w:t>Корлюгова</w:t>
      </w:r>
      <w:proofErr w:type="spellEnd"/>
      <w:r w:rsidRPr="006D54D7">
        <w:rPr>
          <w:sz w:val="28"/>
          <w:szCs w:val="28"/>
        </w:rPr>
        <w:t xml:space="preserve">. </w:t>
      </w:r>
      <w:r w:rsidRPr="006D54D7">
        <w:rPr>
          <w:i/>
          <w:iCs/>
          <w:sz w:val="28"/>
          <w:szCs w:val="28"/>
        </w:rPr>
        <w:t>—</w:t>
      </w:r>
      <w:r w:rsidRPr="006D54D7">
        <w:rPr>
          <w:sz w:val="28"/>
          <w:szCs w:val="28"/>
        </w:rPr>
        <w:t xml:space="preserve"> М.: ВИТА-ПРЕСС, 2014.</w:t>
      </w:r>
      <w:r>
        <w:rPr>
          <w:sz w:val="28"/>
          <w:szCs w:val="28"/>
        </w:rPr>
        <w:t>, адаптирована для детей с ОВЗ.</w:t>
      </w:r>
    </w:p>
    <w:p w:rsidR="0047126D" w:rsidRDefault="0047126D" w:rsidP="0047126D">
      <w:pPr>
        <w:rPr>
          <w:sz w:val="16"/>
          <w:szCs w:val="16"/>
        </w:rPr>
      </w:pP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center"/>
      </w:pPr>
    </w:p>
    <w:p w:rsidR="0047126D" w:rsidRDefault="0047126D" w:rsidP="0047126D">
      <w:pPr>
        <w:jc w:val="center"/>
      </w:pPr>
    </w:p>
    <w:p w:rsidR="0047126D" w:rsidRPr="003F308B" w:rsidRDefault="0047126D" w:rsidP="0047126D">
      <w:pPr>
        <w:jc w:val="center"/>
      </w:pPr>
      <w:r>
        <w:t>с</w:t>
      </w:r>
      <w:r w:rsidRPr="003F308B">
        <w:t xml:space="preserve">т. </w:t>
      </w:r>
      <w:proofErr w:type="spellStart"/>
      <w:r w:rsidRPr="003F308B">
        <w:t>Тацинская</w:t>
      </w:r>
      <w:proofErr w:type="spellEnd"/>
    </w:p>
    <w:p w:rsidR="0047126D" w:rsidRDefault="0047126D" w:rsidP="0047126D">
      <w:pPr>
        <w:jc w:val="center"/>
      </w:pPr>
      <w:r w:rsidRPr="003F308B">
        <w:t>201</w:t>
      </w:r>
      <w:r w:rsidR="00176DDA">
        <w:t>9</w:t>
      </w:r>
      <w:r w:rsidRPr="003F308B">
        <w:t>-</w:t>
      </w:r>
      <w:r w:rsidR="00176DDA">
        <w:t>20</w:t>
      </w:r>
      <w:r>
        <w:t xml:space="preserve"> </w:t>
      </w:r>
      <w:r w:rsidRPr="003F308B">
        <w:t>уч</w:t>
      </w:r>
      <w:r>
        <w:t>ебный год</w:t>
      </w:r>
    </w:p>
    <w:p w:rsidR="005A2FEE" w:rsidRDefault="005A2FEE" w:rsidP="0047126D">
      <w:pPr>
        <w:jc w:val="center"/>
      </w:pPr>
    </w:p>
    <w:p w:rsidR="007A2DC0" w:rsidRDefault="007A2DC0" w:rsidP="00B162E1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 w:rsidRPr="008B154C">
        <w:rPr>
          <w:b/>
        </w:rPr>
        <w:t>Планируемые результаты освоения учебного предмета.</w:t>
      </w:r>
      <w:r w:rsidRPr="008B154C">
        <w:rPr>
          <w:rFonts w:eastAsia="Calibri"/>
          <w:b/>
          <w:lang w:eastAsia="en-US"/>
        </w:rPr>
        <w:t xml:space="preserve">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/>
        <w:jc w:val="both"/>
        <w:rPr>
          <w:sz w:val="20"/>
          <w:szCs w:val="20"/>
        </w:rPr>
      </w:pPr>
      <w:r w:rsidRPr="007B6E77">
        <w:rPr>
          <w:b/>
          <w:bCs/>
          <w:i/>
          <w:iCs/>
          <w:sz w:val="20"/>
          <w:szCs w:val="20"/>
        </w:rPr>
        <w:t xml:space="preserve">Личностными </w:t>
      </w:r>
      <w:r w:rsidRPr="007B6E77">
        <w:rPr>
          <w:sz w:val="20"/>
          <w:szCs w:val="20"/>
        </w:rPr>
        <w:t xml:space="preserve">результатами изучения курса «Финансовая грамотность» являются: </w:t>
      </w:r>
    </w:p>
    <w:p w:rsidR="007A2DC0" w:rsidRPr="007B6E77" w:rsidRDefault="007A2DC0" w:rsidP="00B162E1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proofErr w:type="spellStart"/>
      <w:r w:rsidRPr="007B6E77">
        <w:rPr>
          <w:sz w:val="20"/>
          <w:szCs w:val="20"/>
        </w:rPr>
        <w:t>сформированность</w:t>
      </w:r>
      <w:proofErr w:type="spellEnd"/>
      <w:r w:rsidRPr="007B6E77">
        <w:rPr>
          <w:sz w:val="20"/>
          <w:szCs w:val="20"/>
        </w:rPr>
        <w:t xml:space="preserve"> ответственности за принятие решений в сфере личных финансов;</w:t>
      </w:r>
    </w:p>
    <w:p w:rsidR="007A2DC0" w:rsidRPr="007B6E77" w:rsidRDefault="007A2DC0" w:rsidP="00B162E1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r w:rsidRPr="007B6E77">
        <w:rPr>
          <w:sz w:val="20"/>
          <w:szCs w:val="20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/>
        <w:jc w:val="both"/>
        <w:rPr>
          <w:sz w:val="20"/>
          <w:szCs w:val="20"/>
        </w:rPr>
      </w:pP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jc w:val="both"/>
        <w:rPr>
          <w:rFonts w:eastAsia="Calibri"/>
          <w:b/>
          <w:sz w:val="20"/>
          <w:szCs w:val="20"/>
          <w:lang w:eastAsia="en-US"/>
        </w:rPr>
      </w:pPr>
      <w:proofErr w:type="spellStart"/>
      <w:r w:rsidRPr="007B6E77">
        <w:rPr>
          <w:b/>
          <w:bCs/>
          <w:i/>
          <w:iCs/>
          <w:sz w:val="20"/>
          <w:szCs w:val="20"/>
        </w:rPr>
        <w:t>Метапредметными</w:t>
      </w:r>
      <w:proofErr w:type="spellEnd"/>
      <w:r w:rsidRPr="007B6E77">
        <w:rPr>
          <w:b/>
          <w:bCs/>
          <w:i/>
          <w:iCs/>
          <w:sz w:val="20"/>
          <w:szCs w:val="20"/>
        </w:rPr>
        <w:t xml:space="preserve"> </w:t>
      </w:r>
      <w:r w:rsidRPr="007B6E77">
        <w:rPr>
          <w:sz w:val="20"/>
          <w:szCs w:val="20"/>
        </w:rPr>
        <w:t>результатами изучения курса «Финансовая</w:t>
      </w:r>
      <w:r w:rsidRPr="007B6E77">
        <w:rPr>
          <w:b/>
          <w:bCs/>
          <w:i/>
          <w:iCs/>
          <w:sz w:val="20"/>
          <w:szCs w:val="20"/>
        </w:rPr>
        <w:t xml:space="preserve"> </w:t>
      </w:r>
      <w:r w:rsidRPr="007B6E77">
        <w:rPr>
          <w:sz w:val="20"/>
          <w:szCs w:val="20"/>
        </w:rPr>
        <w:t>грамотность» являются:</w:t>
      </w:r>
    </w:p>
    <w:p w:rsidR="007A2DC0" w:rsidRPr="007B6E77" w:rsidRDefault="007A2DC0" w:rsidP="007B6E77">
      <w:pPr>
        <w:widowControl w:val="0"/>
        <w:autoSpaceDE w:val="0"/>
        <w:autoSpaceDN w:val="0"/>
        <w:adjustRightInd w:val="0"/>
        <w:spacing w:line="240" w:lineRule="atLeast"/>
        <w:ind w:left="560" w:hanging="560"/>
        <w:rPr>
          <w:sz w:val="20"/>
          <w:szCs w:val="20"/>
        </w:rPr>
      </w:pPr>
      <w:r w:rsidRPr="007B6E77">
        <w:rPr>
          <w:i/>
          <w:iCs/>
          <w:sz w:val="20"/>
          <w:szCs w:val="20"/>
        </w:rPr>
        <w:t>Познавательные: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владение умением поиска различных способов решения финансовых проблем и их оценки;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владение умением осуществлять краткосрочное и долгосрочное планирование поведения в сфере финансов;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7A2DC0" w:rsidRPr="007B6E77" w:rsidRDefault="007A2DC0" w:rsidP="00B162E1">
      <w:pPr>
        <w:pStyle w:val="aff4"/>
        <w:numPr>
          <w:ilvl w:val="0"/>
          <w:numId w:val="11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умение осуществлять элементарный прогноз в сфере личных финансов и оценивать свои поступки;</w:t>
      </w:r>
    </w:p>
    <w:p w:rsidR="007A2DC0" w:rsidRPr="007B6E77" w:rsidRDefault="007A2DC0" w:rsidP="007B6E77">
      <w:pPr>
        <w:spacing w:line="240" w:lineRule="atLeast"/>
        <w:rPr>
          <w:i/>
          <w:iCs/>
          <w:sz w:val="20"/>
          <w:szCs w:val="20"/>
        </w:rPr>
      </w:pPr>
      <w:r w:rsidRPr="007B6E77">
        <w:rPr>
          <w:i/>
          <w:iCs/>
          <w:sz w:val="20"/>
          <w:szCs w:val="20"/>
        </w:rPr>
        <w:t>Регулятивные: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B6E7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B6E77">
        <w:rPr>
          <w:rFonts w:ascii="Times New Roman" w:hAnsi="Times New Roman" w:cs="Times New Roman"/>
          <w:sz w:val="20"/>
          <w:szCs w:val="20"/>
        </w:rPr>
        <w:t xml:space="preserve"> коммуникативной компетенции: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вступать в коммуникацию со сверстниками и учителем, понимать и продвигать предлагаемые идеи;</w:t>
      </w:r>
    </w:p>
    <w:p w:rsidR="007A2DC0" w:rsidRPr="007B6E77" w:rsidRDefault="007A2DC0" w:rsidP="00B162E1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  <w:sz w:val="20"/>
          <w:szCs w:val="20"/>
        </w:rPr>
      </w:pPr>
      <w:r w:rsidRPr="007B6E77">
        <w:rPr>
          <w:rFonts w:ascii="Times New Roman" w:hAnsi="Times New Roman" w:cs="Times New Roman"/>
          <w:sz w:val="20"/>
          <w:szCs w:val="20"/>
        </w:rPr>
        <w:t>анализировать и интерпретировать финансовую информацию из различных источников.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i/>
          <w:iCs/>
          <w:sz w:val="20"/>
          <w:szCs w:val="20"/>
        </w:rPr>
      </w:pPr>
      <w:r w:rsidRPr="007B6E77">
        <w:rPr>
          <w:i/>
          <w:iCs/>
          <w:sz w:val="20"/>
          <w:szCs w:val="20"/>
        </w:rPr>
        <w:t xml:space="preserve">Коммуникативные: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составление текстов в устной и письменной формах;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готовность слушать собеседника и вести диалог;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sz w:val="20"/>
          <w:szCs w:val="20"/>
        </w:rPr>
      </w:pPr>
      <w:r w:rsidRPr="007B6E77">
        <w:rPr>
          <w:sz w:val="20"/>
          <w:szCs w:val="20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7B6E77">
        <w:rPr>
          <w:sz w:val="20"/>
          <w:szCs w:val="20"/>
        </w:rPr>
        <w:t>умение излагать своё мнение, аргументировать свою точку зрения и давать оценку событий;</w:t>
      </w:r>
    </w:p>
    <w:p w:rsidR="007A2DC0" w:rsidRPr="007B6E77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b/>
          <w:bCs/>
          <w:i/>
          <w:iCs/>
          <w:sz w:val="20"/>
          <w:szCs w:val="20"/>
        </w:rPr>
        <w:t xml:space="preserve">Предметными </w:t>
      </w:r>
      <w:r w:rsidRPr="007B6E77">
        <w:rPr>
          <w:sz w:val="20"/>
          <w:szCs w:val="20"/>
        </w:rPr>
        <w:t xml:space="preserve">результатами изучения курса «Финансовая грамотность» являются: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</w:t>
      </w:r>
    </w:p>
    <w:p w:rsidR="007A2DC0" w:rsidRP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 xml:space="preserve">профицит и дефицит семейного бюджета, банк, инвестиционный фонд, финансовое планирование, форс-мажор, страхование, </w:t>
      </w:r>
    </w:p>
    <w:p w:rsid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>финансовые риски, бизнес, валюта и валютный рынок, прямые и косвенные налоги, пенси</w:t>
      </w:r>
      <w:r w:rsidR="007B6E77">
        <w:rPr>
          <w:sz w:val="20"/>
          <w:szCs w:val="20"/>
        </w:rPr>
        <w:t>онный фонд и пенсионная система.</w:t>
      </w:r>
    </w:p>
    <w:p w:rsidR="007B6E77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1185" w:hanging="567"/>
        <w:rPr>
          <w:sz w:val="20"/>
          <w:szCs w:val="20"/>
        </w:rPr>
      </w:pPr>
      <w:r w:rsidRPr="007B6E77">
        <w:rPr>
          <w:sz w:val="20"/>
          <w:szCs w:val="20"/>
        </w:rPr>
        <w:t>владение знанием: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структуры денежной массы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структуры доходов населения страны и способов её определения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зависимости уровня благосостояния от структуры источников доходов семьи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статей семейного и личного бюджета и способов их корреляции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основных видов финансовых услуг и продуктов, предназначенных для физических лиц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возможных норм сбережения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государственной поддержки в случаях попадания в сложные жизненные ситуации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видов страхования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видов финансовых рисков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использования банковских продуктов для решения своих финансовых задач</w:t>
      </w:r>
    </w:p>
    <w:p w:rsidR="007B6E77" w:rsidRPr="007B6E77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определения курса валют и мест обмена</w:t>
      </w:r>
    </w:p>
    <w:p w:rsidR="0047126D" w:rsidRDefault="007A2DC0" w:rsidP="00B162E1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6E77">
        <w:rPr>
          <w:sz w:val="20"/>
          <w:szCs w:val="20"/>
        </w:rPr>
        <w:t>способов уплаты налогов, принципов устройства пенсионной си</w:t>
      </w:r>
      <w:r w:rsidR="007B6E77">
        <w:rPr>
          <w:sz w:val="20"/>
          <w:szCs w:val="20"/>
        </w:rPr>
        <w:t>стемы в РФ</w:t>
      </w:r>
    </w:p>
    <w:p w:rsidR="007B6E77" w:rsidRDefault="007B6E77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7B6E77" w:rsidRPr="007B6E77" w:rsidRDefault="007B6E77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7A2DC0" w:rsidRPr="007B6E77" w:rsidRDefault="005A2FEE" w:rsidP="00B162E1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>
        <w:rPr>
          <w:b/>
        </w:rPr>
        <w:t>Содержание</w:t>
      </w:r>
      <w:r w:rsidRPr="008B154C">
        <w:rPr>
          <w:b/>
        </w:rPr>
        <w:t xml:space="preserve"> учебного предмета.</w:t>
      </w:r>
      <w:r w:rsidRPr="008B154C">
        <w:rPr>
          <w:rFonts w:eastAsia="Calibri"/>
          <w:b/>
          <w:lang w:eastAsia="en-US"/>
        </w:rPr>
        <w:t xml:space="preserve"> 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1. Управление денежными средствами семьи (8 ч)</w:t>
      </w:r>
    </w:p>
    <w:p w:rsidR="007B6E77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Эмиссия денег, денежная масса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, покупательная способность де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нег, Центральный банк, структура дох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одов населения, структура дохо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дов семьи, структура личных доходов,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человеческий капитал, благосо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стояние семьи, контроль расходов се</w:t>
      </w:r>
      <w:r w:rsidR="00A758AB">
        <w:rPr>
          <w:rFonts w:eastAsiaTheme="minorHAnsi"/>
          <w:color w:val="000000"/>
          <w:sz w:val="20"/>
          <w:szCs w:val="20"/>
          <w:lang w:eastAsia="en-US"/>
        </w:rPr>
        <w:t xml:space="preserve">мьи, семейный бюджет: профицит,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дефицит, личный бюджет.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Знание того, </w:t>
      </w:r>
      <w:r w:rsidR="00A758A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каким именно образ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ом в современной экономике осу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ществляется эмиссия денег; из чего состоит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денежная масса; способов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влияния государства на инфляцию; структуры до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ходов населения России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и её изменений в конце XX – начале XXI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в.; факторов, влияющих в России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размер доходов из различных исто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чников; зависимости уровня бла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госостояния от структуры источников до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ходов семьи;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статей семейного 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личного бюджета; обязательных ежемесячных трат семьи и личных трат.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того, что наличные деньги не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единственная форма оплаты това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ров и услуг;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роли денег в экономике страны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как важнейшего элемента рыноч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ной экономики;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влияния образования на после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дующую карьеру и соответственно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личные доходы;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того, что бесконтрольная трат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а семейных доходов лишает семью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возможности обеспечить устойчивост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ь своего благосостояния и может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привести к финансовым трудностям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различий в структуре семейног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 бюджета расходов и её измене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ния в зависимости от возраста членов 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емьи и других факторов; необхо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димости план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>ировать доходы и расходы семьи.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пользоваться дебетовой картой;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определять причины роста инфляции;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рассчитывать личный и семейный доход;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читать диаграммы, графики,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иллюстрирующие структуру дохо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дов населения или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различать личные расходы и расходы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считать личные расходы и рас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ходы семьи как в </w:t>
      </w:r>
      <w:proofErr w:type="spell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краткосрочном</w:t>
      </w:r>
      <w:proofErr w:type="gram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т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>ак</w:t>
      </w:r>
      <w:proofErr w:type="spell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и в долгосрочном периодах;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вести учёт доходов и расходов;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развивать критическое мышление.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устанавливать причинно-след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ственные связи между нормой ин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фляции и уровнем доходов семей;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использовать различные источ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ники для определения причин ин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фляц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ии и её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влияния на покупательн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 xml:space="preserve">ую способность денег, имеющихся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 наличии;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определять и оценивать варианты повышения личного дохода;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вклад в личное 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бразование и последующий личный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доход;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сравнивать различные професс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ии и сферы занятости для оценки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потенциала извлечения дохода и роста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своего благосостояния на корот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 xml:space="preserve">ком и длительном жизненном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горизонте;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свои ежемесячные расходы;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различные потребнос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ти и желания с точки зрения фи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нансовых возможностей;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определять приоритетные траты; </w:t>
      </w:r>
      <w:proofErr w:type="gramStart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исходя из этого строить</w:t>
      </w:r>
      <w:proofErr w:type="gramEnd"/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бюджет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на краткосрочную и долгосрочную перспективы;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осуществлять анализ бюджета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и оптимизировать его для форми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рования сбережений.</w:t>
      </w:r>
    </w:p>
    <w:p w:rsidR="007B6E77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2. Способы повышения семейного благосостояния (6 ч)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Банк; инвестиционный фонд;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страховая компания; финансовое планирование.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Знание основных видов финанс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овых услуг и продуктов для физи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ческих лиц; знание возможных норм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сбережения по этапам жизненного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цикла.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lastRenderedPageBreak/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принципа хранения денег на банковском счёте;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–вариантов использования сбер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ежения и инвестирования на раз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ных стадиях жизненного цикла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аккумулировать сбережения для будущих трат;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возможных рисков при сбережении и инвестировании.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рассчитать реальный банковский процент;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рассчитать доходность банковского вклада и других операций;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анализировать договоры;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отличать инвестиции от сбережений;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сравнивать доходность инвестиционных продуктов.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искать необходимую информацию на сайтах банков, страховых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компаний и др. финансовых учреждений;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необходимость и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спользования различных финансо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вых инструментов для повышения благосостояния семьи;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откладывать деньги на определённые цели;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выбирать рациональные схемы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инвестирования семейных сбере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жений для обеспечения будущих крупных расходов семьи.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Раздел 3. Риски в мире денег (</w:t>
      </w:r>
      <w:r w:rsidR="007B6E77"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3</w:t>
      </w: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ч)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Базовые понятия и знания: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Особые жизненные ситуации; социальные пособия; форс-мажор;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страхование; виды страхования и стра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ховых продуктов; финансовые ри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ски; виды рисков. Знание видов разли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чных особых жизненных ситуаций;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способов государственной поддержки в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случаях природных и техногенных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катастроф и других форс-мажорных случаях; видов ст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рахования; видов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финансовых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рисков: инфляция, девальвация, банкротство финансовых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компаний, управляющих семейными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сбережениями, финансовое мошен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ничество; представление о способа</w:t>
      </w:r>
      <w:r w:rsidR="007B6E77">
        <w:rPr>
          <w:rFonts w:eastAsiaTheme="minorHAnsi"/>
          <w:color w:val="000000"/>
          <w:sz w:val="20"/>
          <w:szCs w:val="20"/>
          <w:lang w:eastAsia="en-US"/>
        </w:rPr>
        <w:t>х сокращения финансовых рисков.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b/>
          <w:bCs/>
          <w:color w:val="000000"/>
          <w:sz w:val="20"/>
          <w:szCs w:val="20"/>
          <w:lang w:eastAsia="en-US"/>
        </w:rPr>
        <w:t>Личностные характеристики и установки: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Понимание: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того, что при рождении детей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 структура расходов семьи изме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няется;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иметь финансов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ую подушку безопасности на слу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чай чрезвычайных и кризисных жизненных ситуаций;</w:t>
      </w:r>
    </w:p>
    <w:p w:rsidR="007B6E77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возможности страхования жизни и семейного иму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щества для управления рисками;</w:t>
      </w:r>
    </w:p>
    <w:p w:rsidR="007A2DC0" w:rsidRPr="007B6E77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A2DC0" w:rsidRPr="007B6E77">
        <w:rPr>
          <w:rFonts w:eastAsiaTheme="minorHAnsi"/>
          <w:color w:val="000000"/>
          <w:sz w:val="20"/>
          <w:szCs w:val="20"/>
          <w:lang w:eastAsia="en-US"/>
        </w:rPr>
        <w:t>Понимание причин финансовых рисков: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необходимости быть осторож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>ным в финансовой сфере, необхо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димости проверять поступающую информацию из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различных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7B6E77">
        <w:rPr>
          <w:rFonts w:eastAsiaTheme="minorHAnsi"/>
          <w:color w:val="000000"/>
          <w:sz w:val="20"/>
          <w:szCs w:val="20"/>
          <w:lang w:eastAsia="en-US"/>
        </w:rPr>
        <w:t>источни</w:t>
      </w:r>
      <w:proofErr w:type="spellEnd"/>
      <w:r w:rsidRPr="007B6E77">
        <w:rPr>
          <w:rFonts w:eastAsiaTheme="minorHAnsi"/>
          <w:color w:val="000000"/>
          <w:sz w:val="20"/>
          <w:szCs w:val="20"/>
          <w:lang w:eastAsia="en-US"/>
        </w:rPr>
        <w:t>-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ков (из рекламы, от граждан, из учреждений).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Умения: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находить в Интернете сайты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социальных служб, обращаться за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помощью;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читать договор страхования;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рассчитывать ежемесячные платежи по страхованию;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защитить личную информацию, в том числе в сети Интернет;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– пользоваться банковской 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картой с минимальным финансовым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риском;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соотносить риски и выгоды.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i/>
          <w:color w:val="000000"/>
          <w:sz w:val="20"/>
          <w:szCs w:val="20"/>
          <w:lang w:eastAsia="en-US"/>
        </w:rPr>
        <w:t>Компетенции: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последствия сло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жных жизненных ситуаций с точки </w:t>
      </w:r>
      <w:proofErr w:type="gramStart"/>
      <w:r w:rsidRPr="007B6E77">
        <w:rPr>
          <w:rFonts w:eastAsiaTheme="minorHAnsi"/>
          <w:color w:val="000000"/>
          <w:sz w:val="20"/>
          <w:szCs w:val="20"/>
          <w:lang w:eastAsia="en-US"/>
        </w:rPr>
        <w:t>зрения пересмотра структуры финансов семьи</w:t>
      </w:r>
      <w:proofErr w:type="gramEnd"/>
      <w:r w:rsidRPr="007B6E77">
        <w:rPr>
          <w:rFonts w:eastAsiaTheme="minorHAnsi"/>
          <w:color w:val="000000"/>
          <w:sz w:val="20"/>
          <w:szCs w:val="20"/>
          <w:lang w:eastAsia="en-US"/>
        </w:rPr>
        <w:t xml:space="preserve"> и личных финансов;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оценивать предлагаемые варианты страхования;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анализировать и оценивать финансовые риски;</w:t>
      </w:r>
    </w:p>
    <w:p w:rsidR="007A2DC0" w:rsidRPr="007B6E77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развивать критическое мы</w:t>
      </w:r>
      <w:r w:rsidR="007B6E77" w:rsidRPr="007B6E77">
        <w:rPr>
          <w:rFonts w:eastAsiaTheme="minorHAnsi"/>
          <w:color w:val="000000"/>
          <w:sz w:val="20"/>
          <w:szCs w:val="20"/>
          <w:lang w:eastAsia="en-US"/>
        </w:rPr>
        <w:t xml:space="preserve">шление по отношению к рекламным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сообщениям;</w:t>
      </w:r>
    </w:p>
    <w:p w:rsidR="007A2DC0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  <w:r w:rsidRPr="007B6E77">
        <w:rPr>
          <w:rFonts w:eastAsiaTheme="minorHAnsi"/>
          <w:color w:val="000000"/>
          <w:sz w:val="20"/>
          <w:szCs w:val="20"/>
          <w:lang w:eastAsia="en-US"/>
        </w:rPr>
        <w:t>– способность реально оценивать свои финансовые</w:t>
      </w:r>
      <w:r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  <w:t xml:space="preserve"> </w:t>
      </w:r>
      <w:r w:rsidRPr="007B6E77">
        <w:rPr>
          <w:rFonts w:eastAsiaTheme="minorHAnsi"/>
          <w:color w:val="000000"/>
          <w:sz w:val="20"/>
          <w:szCs w:val="20"/>
          <w:lang w:eastAsia="en-US"/>
        </w:rPr>
        <w:t>возможности.</w:t>
      </w: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Pr="009F5EEB" w:rsidRDefault="009F5EEB" w:rsidP="00B162E1">
      <w:pPr>
        <w:numPr>
          <w:ilvl w:val="0"/>
          <w:numId w:val="14"/>
        </w:numPr>
        <w:jc w:val="center"/>
        <w:rPr>
          <w:b/>
          <w:color w:val="000000"/>
        </w:rPr>
      </w:pPr>
      <w:r w:rsidRPr="009F5EEB">
        <w:rPr>
          <w:b/>
          <w:color w:val="000000"/>
        </w:rPr>
        <w:t xml:space="preserve">Календарно - тематическое планирование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04"/>
        <w:gridCol w:w="1877"/>
        <w:gridCol w:w="738"/>
        <w:gridCol w:w="1246"/>
        <w:gridCol w:w="2118"/>
        <w:gridCol w:w="2843"/>
        <w:gridCol w:w="2095"/>
        <w:gridCol w:w="3292"/>
      </w:tblGrid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№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F5EE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4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ча</w:t>
            </w:r>
            <w:proofErr w:type="spellEnd"/>
            <w:r w:rsidRPr="009F5EEB">
              <w:rPr>
                <w:b/>
                <w:color w:val="000000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Форма урока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ОВД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95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9F5EEB" w:rsidRPr="009F5EEB" w:rsidTr="002D6F79">
        <w:tc>
          <w:tcPr>
            <w:tcW w:w="15735" w:type="dxa"/>
            <w:gridSpan w:val="9"/>
            <w:shd w:val="clear" w:color="auto" w:fill="auto"/>
          </w:tcPr>
          <w:p w:rsidR="009F5EEB" w:rsidRPr="009F5EEB" w:rsidRDefault="009F5EEB" w:rsidP="009F5E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40"/>
              <w:jc w:val="center"/>
            </w:pPr>
            <w:r w:rsidRPr="009F5EEB"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УПРАВЛЕНИЕ ДЕНЕЖНЫМИ СРЕДСТВАМИ СЕМЬИ</w:t>
            </w:r>
            <w:r w:rsidRPr="009F5EE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F5EEB">
              <w:rPr>
                <w:b/>
                <w:bCs/>
                <w:sz w:val="20"/>
                <w:szCs w:val="20"/>
              </w:rPr>
              <w:t>ч)</w:t>
            </w:r>
          </w:p>
          <w:p w:rsidR="009F5EEB" w:rsidRPr="009F5EEB" w:rsidRDefault="009F5EEB" w:rsidP="009F5EE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A758AB" w:rsidRPr="00A758AB" w:rsidRDefault="00A758AB" w:rsidP="009F5EEB">
            <w:pPr>
              <w:rPr>
                <w:b/>
                <w:i/>
                <w:sz w:val="20"/>
                <w:szCs w:val="20"/>
              </w:rPr>
            </w:pPr>
            <w:r w:rsidRPr="00A758AB">
              <w:rPr>
                <w:b/>
                <w:i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758AB">
              <w:rPr>
                <w:b/>
                <w:i/>
                <w:sz w:val="20"/>
                <w:szCs w:val="20"/>
              </w:rPr>
              <w:t>четв</w:t>
            </w:r>
            <w:proofErr w:type="spellEnd"/>
            <w:proofErr w:type="gramEnd"/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F5EEB">
              <w:rPr>
                <w:sz w:val="20"/>
                <w:szCs w:val="20"/>
              </w:rPr>
              <w:t>.09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5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F5EEB">
              <w:rPr>
                <w:sz w:val="20"/>
                <w:szCs w:val="20"/>
              </w:rPr>
              <w:t>.09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денег</w:t>
            </w:r>
            <w:r w:rsidR="00F471E2">
              <w:rPr>
                <w:sz w:val="20"/>
                <w:szCs w:val="20"/>
              </w:rPr>
              <w:t>. Деньги: что это такое?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Объяснить выгоды обмена и причины появления денег; рассмотреть различные формы денег и области их использования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Каковы свойства</w:t>
            </w:r>
            <w:r w:rsidR="003A5E89">
              <w:rPr>
                <w:sz w:val="20"/>
                <w:szCs w:val="20"/>
              </w:rPr>
              <w:t xml:space="preserve"> денег</w:t>
            </w:r>
            <w:r w:rsidRPr="009F5EEB">
              <w:rPr>
                <w:sz w:val="20"/>
                <w:szCs w:val="20"/>
              </w:rPr>
              <w:t xml:space="preserve">, 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Чем бартер отличается от торговли?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Что такое товарные деньги?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золото стало деньгами?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некоторые деньги называют символическими?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 xml:space="preserve">Как отличить фальшивые деньги от </w:t>
            </w:r>
            <w:proofErr w:type="gramStart"/>
            <w:r w:rsidRPr="009F5EEB">
              <w:rPr>
                <w:sz w:val="20"/>
                <w:szCs w:val="20"/>
              </w:rPr>
              <w:t>настоящих</w:t>
            </w:r>
            <w:proofErr w:type="gramEnd"/>
            <w:r w:rsidRPr="009F5EEB">
              <w:rPr>
                <w:sz w:val="20"/>
                <w:szCs w:val="20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Эмиссия денег, денежная масса, покупательная способность денег, Центральный банк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станавливать причинно-следственные связи между нормой ин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фляции и уровнем доходов семей;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использовать различные источники для определения причин инфляц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и её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влияния на покупательн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ую способность денег, имеющихся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наличии</w:t>
            </w:r>
          </w:p>
        </w:tc>
      </w:tr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133EFA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б</w:t>
            </w:r>
          </w:p>
          <w:p w:rsidR="009F5EEB" w:rsidRPr="009F5EEB" w:rsidRDefault="003A5E89" w:rsidP="009F5EEB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18</w:t>
            </w:r>
            <w:r w:rsidR="009F5EEB" w:rsidRPr="009F5EEB">
              <w:rPr>
                <w:sz w:val="20"/>
                <w:szCs w:val="20"/>
              </w:rPr>
              <w:t>.09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а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2</w:t>
            </w:r>
            <w:r w:rsidR="003A5E89" w:rsidRPr="003A5E89">
              <w:rPr>
                <w:sz w:val="20"/>
                <w:szCs w:val="20"/>
              </w:rPr>
              <w:t>5</w:t>
            </w:r>
            <w:r w:rsidRPr="009F5EEB">
              <w:rPr>
                <w:sz w:val="20"/>
                <w:szCs w:val="20"/>
              </w:rPr>
              <w:t>.09</w:t>
            </w:r>
          </w:p>
          <w:p w:rsidR="009F5EEB" w:rsidRPr="009F5EEB" w:rsidRDefault="009F5EEB" w:rsidP="003A5E8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F471E2" w:rsidRPr="00F471E2" w:rsidRDefault="00F471E2" w:rsidP="00F471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Происхождение денег</w:t>
            </w:r>
            <w:r w:rsidRPr="00F471E2">
              <w:rPr>
                <w:sz w:val="20"/>
                <w:szCs w:val="20"/>
              </w:rPr>
              <w:t xml:space="preserve">. </w:t>
            </w:r>
            <w:r w:rsidRPr="00F471E2">
              <w:rPr>
                <w:rFonts w:eastAsiaTheme="minorHAnsi"/>
                <w:sz w:val="20"/>
                <w:szCs w:val="20"/>
                <w:lang w:eastAsia="en-US"/>
              </w:rPr>
              <w:t>Что может происходить с деньгами и как это влияет</w:t>
            </w:r>
          </w:p>
          <w:p w:rsidR="009F5EEB" w:rsidRPr="009F5EEB" w:rsidRDefault="00F471E2" w:rsidP="00F471E2">
            <w:pPr>
              <w:rPr>
                <w:i/>
                <w:sz w:val="20"/>
                <w:szCs w:val="20"/>
              </w:rPr>
            </w:pPr>
            <w:r w:rsidRPr="00F471E2">
              <w:rPr>
                <w:rFonts w:eastAsiaTheme="minorHAnsi"/>
                <w:sz w:val="20"/>
                <w:szCs w:val="20"/>
                <w:lang w:eastAsia="en-US"/>
              </w:rPr>
              <w:t>на финансы нашей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176DD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Pr="009F5EEB" w:rsidRDefault="003A5E89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F5EEB" w:rsidRPr="009F5EEB">
              <w:rPr>
                <w:sz w:val="20"/>
                <w:szCs w:val="20"/>
              </w:rPr>
              <w:t>ассмотреть различные источники доходов семьи, объяснить причины различий размеров доходов у разных семей</w:t>
            </w:r>
          </w:p>
        </w:tc>
        <w:tc>
          <w:tcPr>
            <w:tcW w:w="2843" w:type="dxa"/>
            <w:shd w:val="clear" w:color="auto" w:fill="auto"/>
          </w:tcPr>
          <w:p w:rsidR="003A5E89" w:rsidRPr="007B6E77" w:rsidRDefault="0011251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экономике страны как важнейшего элемента рыночной экономики;</w:t>
            </w:r>
          </w:p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влияния образования на последующую карьеру и соответственно на личные доходы;</w:t>
            </w:r>
          </w:p>
          <w:p w:rsidR="009F5EEB" w:rsidRPr="009F5EEB" w:rsidRDefault="009F5EEB" w:rsidP="009F5EEB">
            <w:pPr>
              <w:rPr>
                <w:i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9F5EEB" w:rsidRPr="009F5EEB" w:rsidRDefault="003A5E89" w:rsidP="009F5EEB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труктура доходов населения, структура доходов семьи, структура личных доходов, человеческий капитал, благосостояние семьи,</w:t>
            </w:r>
          </w:p>
        </w:tc>
        <w:tc>
          <w:tcPr>
            <w:tcW w:w="3292" w:type="dxa"/>
            <w:shd w:val="clear" w:color="auto" w:fill="auto"/>
          </w:tcPr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ассчи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тывать личный и семейный доход;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читать диаграммы, графики, иллюстрирующие структуру дохо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дов населения или семьи;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различать личные расходы и расходы семьи;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13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б</w:t>
            </w:r>
          </w:p>
          <w:p w:rsidR="00133EFA" w:rsidRPr="009F5EEB" w:rsidRDefault="00133EFA" w:rsidP="00D30A4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 w:rsidRPr="003A5E89">
              <w:rPr>
                <w:sz w:val="20"/>
                <w:szCs w:val="20"/>
              </w:rPr>
              <w:t>2</w:t>
            </w:r>
            <w:r w:rsidRPr="009F5EEB">
              <w:rPr>
                <w:sz w:val="20"/>
                <w:szCs w:val="20"/>
              </w:rPr>
              <w:t>.10</w:t>
            </w:r>
          </w:p>
          <w:p w:rsidR="00133EFA" w:rsidRPr="009F5EEB" w:rsidRDefault="00133EFA" w:rsidP="00D30A4B">
            <w:pPr>
              <w:rPr>
                <w:sz w:val="20"/>
                <w:szCs w:val="20"/>
              </w:rPr>
            </w:pPr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а</w:t>
            </w:r>
          </w:p>
          <w:p w:rsidR="00133EFA" w:rsidRPr="009F5EEB" w:rsidRDefault="00133EFA" w:rsidP="00D30A4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 w:rsidRPr="003A5E89">
              <w:rPr>
                <w:sz w:val="20"/>
                <w:szCs w:val="20"/>
              </w:rPr>
              <w:t>9</w:t>
            </w:r>
            <w:r w:rsidRPr="009F5EEB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  <w:shd w:val="clear" w:color="auto" w:fill="auto"/>
          </w:tcPr>
          <w:p w:rsidR="00133EFA" w:rsidRPr="002365E1" w:rsidRDefault="00133EFA" w:rsidP="00BF39A0">
            <w:pPr>
              <w:rPr>
                <w:i/>
                <w:sz w:val="20"/>
                <w:szCs w:val="20"/>
              </w:rPr>
            </w:pPr>
            <w:r w:rsidRPr="002365E1">
              <w:rPr>
                <w:rFonts w:eastAsiaTheme="minorHAnsi"/>
                <w:sz w:val="20"/>
                <w:szCs w:val="20"/>
                <w:lang w:eastAsia="en-US"/>
              </w:rPr>
              <w:t>Источники денежных средств семьи. Какие бывают источники доходов.</w:t>
            </w:r>
          </w:p>
        </w:tc>
        <w:tc>
          <w:tcPr>
            <w:tcW w:w="738" w:type="dxa"/>
            <w:shd w:val="clear" w:color="auto" w:fill="auto"/>
          </w:tcPr>
          <w:p w:rsidR="00133EFA" w:rsidRPr="002365E1" w:rsidRDefault="00133EFA" w:rsidP="00BF39A0">
            <w:pPr>
              <w:rPr>
                <w:sz w:val="20"/>
                <w:szCs w:val="20"/>
              </w:rPr>
            </w:pPr>
            <w:r w:rsidRPr="002365E1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2365E1" w:rsidRDefault="00133EFA" w:rsidP="00BF39A0">
            <w:pPr>
              <w:rPr>
                <w:sz w:val="20"/>
                <w:szCs w:val="20"/>
              </w:rPr>
            </w:pPr>
            <w:r w:rsidRPr="002365E1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2365E1" w:rsidRDefault="00133EFA" w:rsidP="00BF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365E1">
              <w:rPr>
                <w:sz w:val="20"/>
                <w:szCs w:val="20"/>
              </w:rPr>
              <w:t>ассмотреть направления расходов семьи и объяснить, что принятие решений о покупках зависит от многих факторов</w:t>
            </w: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BF39A0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BF39A0">
            <w:pPr>
              <w:tabs>
                <w:tab w:val="left" w:pos="1564"/>
              </w:tabs>
              <w:spacing w:line="185" w:lineRule="auto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развивать критическое мышление</w:t>
            </w:r>
          </w:p>
        </w:tc>
        <w:tc>
          <w:tcPr>
            <w:tcW w:w="2095" w:type="dxa"/>
            <w:shd w:val="clear" w:color="auto" w:fill="auto"/>
          </w:tcPr>
          <w:p w:rsidR="00133EFA" w:rsidRPr="009F5EEB" w:rsidRDefault="00133EFA" w:rsidP="00BF39A0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еловеческий капитал, благосостояние семьи, контроль расходов се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мьи, семейный бюджет</w:t>
            </w:r>
            <w:r w:rsidRPr="009F5EEB">
              <w:rPr>
                <w:i/>
                <w:sz w:val="20"/>
                <w:szCs w:val="20"/>
              </w:rPr>
              <w:t xml:space="preserve"> </w:t>
            </w:r>
            <w:r w:rsidRPr="00A758AB">
              <w:rPr>
                <w:sz w:val="20"/>
                <w:szCs w:val="20"/>
              </w:rPr>
              <w:t>Кредит. Проценты по кредиту. Долги. Сбережения. Вклады. Проценты по вкладам</w:t>
            </w:r>
          </w:p>
        </w:tc>
        <w:tc>
          <w:tcPr>
            <w:tcW w:w="3292" w:type="dxa"/>
            <w:shd w:val="clear" w:color="auto" w:fill="auto"/>
          </w:tcPr>
          <w:p w:rsidR="00133EFA" w:rsidRPr="007B6E77" w:rsidRDefault="00133EFA" w:rsidP="00BF39A0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ивать свои ежемесячные расходы;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соотносить различные потребности и желания с точки зрения фи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нансовых возможностей;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определять приоритетные траты; 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исходя из этого строить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 на краткосрочную и долгосрочную перспективы;</w:t>
            </w:r>
          </w:p>
          <w:p w:rsidR="00133EFA" w:rsidRPr="007B6E77" w:rsidRDefault="00133EFA" w:rsidP="00BF39A0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осуществлять анализ бюджета и оптимизировать его для формирования сбережений.</w:t>
            </w:r>
          </w:p>
          <w:p w:rsidR="00133EFA" w:rsidRPr="009F5EEB" w:rsidRDefault="00133EFA" w:rsidP="00BF39A0">
            <w:pPr>
              <w:widowControl w:val="0"/>
              <w:overflowPunct w:val="0"/>
              <w:autoSpaceDE w:val="0"/>
              <w:autoSpaceDN w:val="0"/>
              <w:adjustRightInd w:val="0"/>
              <w:spacing w:line="185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б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16.10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33EFA" w:rsidP="002365E1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23.10</w:t>
            </w:r>
          </w:p>
        </w:tc>
        <w:tc>
          <w:tcPr>
            <w:tcW w:w="1877" w:type="dxa"/>
            <w:shd w:val="clear" w:color="auto" w:fill="auto"/>
          </w:tcPr>
          <w:p w:rsidR="00133EFA" w:rsidRPr="009F5EEB" w:rsidRDefault="00133EFA" w:rsidP="007E3DBE">
            <w:pPr>
              <w:rPr>
                <w:b/>
                <w:i/>
                <w:sz w:val="20"/>
                <w:szCs w:val="20"/>
              </w:rPr>
            </w:pPr>
            <w:r w:rsidRPr="002365E1">
              <w:rPr>
                <w:rFonts w:eastAsiaTheme="minorHAnsi"/>
                <w:sz w:val="20"/>
                <w:szCs w:val="20"/>
                <w:lang w:eastAsia="en-US"/>
              </w:rPr>
              <w:t>Источники денежных средств семьи.</w:t>
            </w:r>
            <w: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чего </w:t>
            </w:r>
            <w:r w:rsidRPr="00A758AB">
              <w:rPr>
                <w:rFonts w:eastAsiaTheme="minorHAnsi"/>
                <w:sz w:val="20"/>
                <w:szCs w:val="20"/>
                <w:lang w:eastAsia="en-US"/>
              </w:rPr>
              <w:t>зависят личные и семейные доходы</w:t>
            </w:r>
          </w:p>
        </w:tc>
        <w:tc>
          <w:tcPr>
            <w:tcW w:w="738" w:type="dxa"/>
            <w:shd w:val="clear" w:color="auto" w:fill="auto"/>
          </w:tcPr>
          <w:p w:rsidR="00133EFA" w:rsidRPr="00112519" w:rsidRDefault="00133EFA" w:rsidP="007E3DBE">
            <w:pPr>
              <w:rPr>
                <w:sz w:val="20"/>
                <w:szCs w:val="20"/>
              </w:rPr>
            </w:pPr>
            <w:r w:rsidRPr="00112519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112519" w:rsidRDefault="00133EFA" w:rsidP="007E3DBE">
            <w:pPr>
              <w:rPr>
                <w:sz w:val="20"/>
                <w:szCs w:val="20"/>
              </w:rPr>
            </w:pPr>
            <w:r w:rsidRPr="00112519">
              <w:rPr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диаграммы,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 xml:space="preserve">графики,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иллюстрирующие структуру доходов. 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7E3DBE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 семьи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;</w:t>
            </w:r>
          </w:p>
          <w:p w:rsidR="00133EFA" w:rsidRPr="007B6E77" w:rsidRDefault="00133EFA" w:rsidP="007E3DBE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7E3DBE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развивать критическое мышление</w:t>
            </w:r>
          </w:p>
        </w:tc>
        <w:tc>
          <w:tcPr>
            <w:tcW w:w="2095" w:type="dxa"/>
            <w:shd w:val="clear" w:color="auto" w:fill="auto"/>
          </w:tcPr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еловеческий капитал,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факторов,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влияющих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России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на размер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различных</w:t>
            </w:r>
          </w:p>
          <w:p w:rsidR="00133EFA" w:rsidRPr="009F5EEB" w:rsidRDefault="00133EFA" w:rsidP="007E3DBE">
            <w:pPr>
              <w:rPr>
                <w:i/>
                <w:sz w:val="20"/>
                <w:szCs w:val="20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источников</w:t>
            </w:r>
          </w:p>
        </w:tc>
        <w:tc>
          <w:tcPr>
            <w:tcW w:w="3292" w:type="dxa"/>
            <w:shd w:val="clear" w:color="auto" w:fill="auto"/>
          </w:tcPr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Сравнивать различные профессии и сферы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занятости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оценки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потенциала</w:t>
            </w:r>
          </w:p>
          <w:p w:rsidR="00133EFA" w:rsidRPr="0011251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изв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лечения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охода 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роста своего</w:t>
            </w:r>
          </w:p>
          <w:p w:rsidR="00133EFA" w:rsidRPr="002D6F79" w:rsidRDefault="00133EFA" w:rsidP="007E3D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благосостояния на коротком и длительном жизненном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горизонте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  <w:r w:rsidRPr="009F5EEB">
              <w:rPr>
                <w:i/>
                <w:sz w:val="20"/>
                <w:szCs w:val="20"/>
              </w:rPr>
              <w:lastRenderedPageBreak/>
              <w:t>5</w:t>
            </w:r>
          </w:p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</w:p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133EFA" w:rsidRPr="009F5EEB" w:rsidRDefault="00133EFA" w:rsidP="00A758AB">
            <w:pPr>
              <w:rPr>
                <w:b/>
                <w:i/>
                <w:sz w:val="20"/>
                <w:szCs w:val="20"/>
              </w:rPr>
            </w:pPr>
            <w:r w:rsidRPr="009F5EEB">
              <w:rPr>
                <w:i/>
                <w:sz w:val="20"/>
                <w:szCs w:val="20"/>
              </w:rPr>
              <w:t xml:space="preserve"> </w:t>
            </w:r>
            <w:r w:rsidRPr="009F5EEB">
              <w:rPr>
                <w:b/>
                <w:i/>
                <w:sz w:val="20"/>
                <w:szCs w:val="20"/>
              </w:rPr>
              <w:t xml:space="preserve">2 </w:t>
            </w:r>
            <w:proofErr w:type="spellStart"/>
            <w:r w:rsidRPr="009F5EEB">
              <w:rPr>
                <w:b/>
                <w:i/>
                <w:sz w:val="20"/>
                <w:szCs w:val="20"/>
              </w:rPr>
              <w:t>четв</w:t>
            </w:r>
            <w:proofErr w:type="spellEnd"/>
            <w:r w:rsidRPr="009F5EEB">
              <w:rPr>
                <w:b/>
                <w:i/>
                <w:sz w:val="20"/>
                <w:szCs w:val="20"/>
              </w:rPr>
              <w:t>.</w:t>
            </w: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176DD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133EFA" w:rsidRPr="00A758AB">
              <w:rPr>
                <w:sz w:val="20"/>
                <w:szCs w:val="20"/>
              </w:rPr>
              <w:t>.11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76DD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33EFA" w:rsidRPr="00A758AB">
              <w:rPr>
                <w:sz w:val="20"/>
                <w:szCs w:val="20"/>
              </w:rPr>
              <w:t>. 11</w:t>
            </w:r>
          </w:p>
        </w:tc>
        <w:tc>
          <w:tcPr>
            <w:tcW w:w="1877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Как контролировать</w:t>
            </w:r>
          </w:p>
          <w:p w:rsidR="00133EFA" w:rsidRPr="002365E1" w:rsidRDefault="00133EFA" w:rsidP="00D81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семейные расходы и зачем это делать</w:t>
            </w:r>
          </w:p>
        </w:tc>
        <w:tc>
          <w:tcPr>
            <w:tcW w:w="738" w:type="dxa"/>
            <w:shd w:val="clear" w:color="auto" w:fill="auto"/>
          </w:tcPr>
          <w:p w:rsidR="00133EFA" w:rsidRPr="00112519" w:rsidRDefault="00133EFA" w:rsidP="00D8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112519" w:rsidRDefault="00133EFA" w:rsidP="00D8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Различать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личные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расходы и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расходы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семьи;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того, что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бескон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трольная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трата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семейных</w:t>
            </w:r>
            <w:proofErr w:type="gramEnd"/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доходов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лишает</w:t>
            </w:r>
            <w: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семью воз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можности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обеспечить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стойчивость своего благо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состояния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может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привести к</w:t>
            </w:r>
          </w:p>
          <w:p w:rsidR="00133EFA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финансовым труд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ностям</w:t>
            </w:r>
          </w:p>
        </w:tc>
        <w:tc>
          <w:tcPr>
            <w:tcW w:w="2843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сметы рационального использования семейного бюджета, какие механизмы использовать для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</w:p>
          <w:p w:rsidR="00133EFA" w:rsidRDefault="00133EFA" w:rsidP="00D8107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емейны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 и зачем это делать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Благосостояние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емьи,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онтроль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асходов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Знание зависимости уровня благосостояния</w:t>
            </w:r>
          </w:p>
          <w:p w:rsidR="00133EFA" w:rsidRPr="002D6F79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от умения контролировать</w:t>
            </w:r>
          </w:p>
          <w:p w:rsidR="00133EFA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свои расходы</w:t>
            </w:r>
          </w:p>
        </w:tc>
        <w:tc>
          <w:tcPr>
            <w:tcW w:w="3292" w:type="dxa"/>
            <w:shd w:val="clear" w:color="auto" w:fill="auto"/>
          </w:tcPr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Оценивать свои ежемесячные</w:t>
            </w:r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расходы; соотносить потребности и желания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  <w:p w:rsidR="00133EFA" w:rsidRPr="00133D1C" w:rsidRDefault="00133EFA" w:rsidP="00D81079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финансовыми возможностями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133EFA" w:rsidP="0013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DDA">
              <w:rPr>
                <w:sz w:val="20"/>
                <w:szCs w:val="20"/>
              </w:rPr>
              <w:t>0</w:t>
            </w:r>
            <w:r w:rsidRPr="00A758AB">
              <w:rPr>
                <w:sz w:val="20"/>
                <w:szCs w:val="20"/>
              </w:rPr>
              <w:t>.11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176DDA" w:rsidP="00176D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33EFA" w:rsidRPr="00A758A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Что такое семейный бюджет</w:t>
            </w:r>
          </w:p>
          <w:p w:rsidR="00133EFA" w:rsidRPr="00133D1C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как его построить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BF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Default="00133EFA" w:rsidP="00BF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Рас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считывать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профицит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дефицит семейного и личного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бюджета.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различий в структуре 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зависимости от возраста членов семьи и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других</w:t>
            </w:r>
          </w:p>
          <w:p w:rsidR="00133EFA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факторов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Составление плана регулярных доходов и расходов — бюджет.</w:t>
            </w:r>
          </w:p>
          <w:p w:rsidR="00133EFA" w:rsidRPr="00133D1C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Составление структуры бюджета.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Рассчитывать дефицит и профицит бюджета</w:t>
            </w:r>
          </w:p>
        </w:tc>
        <w:tc>
          <w:tcPr>
            <w:tcW w:w="2095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Семейный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Профицит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дефицит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бюджета; знание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статей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Расходов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доходов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личного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3292" w:type="dxa"/>
            <w:shd w:val="clear" w:color="auto" w:fill="auto"/>
          </w:tcPr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пределять приоритетные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траты, исходя из этого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строить</w:t>
            </w:r>
          </w:p>
          <w:p w:rsidR="00133EFA" w:rsidRPr="002D6F79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семейный бюджет на </w:t>
            </w:r>
            <w:proofErr w:type="gramStart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краткосрочную</w:t>
            </w:r>
            <w:proofErr w:type="gramEnd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и долгосрочную</w:t>
            </w:r>
          </w:p>
          <w:p w:rsidR="00133EFA" w:rsidRPr="00133D1C" w:rsidRDefault="00133EFA" w:rsidP="00BF17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перспективы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6E533D" w:rsidP="002D6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33EFA" w:rsidRPr="00A758AB">
              <w:rPr>
                <w:sz w:val="20"/>
                <w:szCs w:val="20"/>
              </w:rPr>
              <w:t>.1</w:t>
            </w:r>
            <w:r w:rsidR="00133EFA">
              <w:rPr>
                <w:sz w:val="20"/>
                <w:szCs w:val="20"/>
              </w:rPr>
              <w:t>2</w:t>
            </w:r>
          </w:p>
          <w:p w:rsidR="006E533D" w:rsidRDefault="006E533D" w:rsidP="002D6F79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133EFA" w:rsidP="006E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33D">
              <w:rPr>
                <w:sz w:val="20"/>
                <w:szCs w:val="20"/>
              </w:rPr>
              <w:t>1</w:t>
            </w:r>
            <w:r w:rsidRPr="00A758A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Как оптимизировать</w:t>
            </w:r>
          </w:p>
          <w:p w:rsidR="00133EFA" w:rsidRPr="002D6F79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семейный бюджет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25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Коммуни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кативный</w:t>
            </w:r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133EFA" w:rsidRDefault="00133EFA" w:rsidP="002559D0">
            <w:pPr>
              <w:rPr>
                <w:sz w:val="20"/>
                <w:szCs w:val="20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рассчи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тывать</w:t>
            </w:r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и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абсолют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ных и относительных</w:t>
            </w:r>
          </w:p>
          <w:p w:rsidR="00133EFA" w:rsidRPr="002D6F79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величинах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плана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оптимизации семейного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а. Рассчитывать дефицит и профицит бюджета</w:t>
            </w:r>
          </w:p>
        </w:tc>
        <w:tc>
          <w:tcPr>
            <w:tcW w:w="2095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Семейный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юджет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птимизация</w:t>
            </w:r>
          </w:p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емейного бюджета</w:t>
            </w:r>
          </w:p>
        </w:tc>
        <w:tc>
          <w:tcPr>
            <w:tcW w:w="3292" w:type="dxa"/>
            <w:shd w:val="clear" w:color="auto" w:fill="auto"/>
          </w:tcPr>
          <w:p w:rsidR="00133EFA" w:rsidRPr="00C33303" w:rsidRDefault="00133EFA" w:rsidP="002559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существлять анализ бюджета и оптимизировать его для формирования сбережений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6E533D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33EFA" w:rsidRPr="00A758AB">
              <w:rPr>
                <w:sz w:val="20"/>
                <w:szCs w:val="20"/>
              </w:rPr>
              <w:t>.1</w:t>
            </w:r>
            <w:r w:rsidR="00133EFA">
              <w:rPr>
                <w:sz w:val="20"/>
                <w:szCs w:val="20"/>
              </w:rPr>
              <w:t>2</w:t>
            </w:r>
          </w:p>
          <w:p w:rsidR="006E533D" w:rsidRDefault="006E533D" w:rsidP="006E533D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6E533D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3EFA">
              <w:rPr>
                <w:sz w:val="20"/>
                <w:szCs w:val="20"/>
              </w:rPr>
              <w:t>5</w:t>
            </w:r>
            <w:r w:rsidR="00133EFA" w:rsidRPr="00A758AB">
              <w:rPr>
                <w:sz w:val="20"/>
                <w:szCs w:val="20"/>
              </w:rPr>
              <w:t xml:space="preserve">. </w:t>
            </w:r>
            <w:r w:rsidR="00133E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133EFA" w:rsidRPr="009D5CD6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Итоговое занятие.</w:t>
            </w:r>
          </w:p>
          <w:p w:rsidR="00133EFA" w:rsidRPr="009D5CD6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Проверим свои знания и умения</w:t>
            </w:r>
          </w:p>
          <w:p w:rsidR="00133EFA" w:rsidRPr="002D6F79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по первому разделу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Default="006D2EBA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– 1 ч.</w:t>
            </w:r>
          </w:p>
        </w:tc>
        <w:tc>
          <w:tcPr>
            <w:tcW w:w="2118" w:type="dxa"/>
            <w:shd w:val="clear" w:color="auto" w:fill="auto"/>
          </w:tcPr>
          <w:p w:rsidR="00133EFA" w:rsidRPr="006D2EBA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095" w:type="dxa"/>
            <w:shd w:val="clear" w:color="auto" w:fill="auto"/>
          </w:tcPr>
          <w:p w:rsidR="00133EFA" w:rsidRPr="00C33303" w:rsidRDefault="006D2EBA" w:rsidP="006D2EBA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 xml:space="preserve">Все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понятия раздела</w:t>
            </w:r>
          </w:p>
        </w:tc>
        <w:tc>
          <w:tcPr>
            <w:tcW w:w="3292" w:type="dxa"/>
            <w:shd w:val="clear" w:color="auto" w:fill="auto"/>
          </w:tcPr>
          <w:p w:rsidR="00133EFA" w:rsidRPr="00C33303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</w:tr>
      <w:tr w:rsidR="00133EFA" w:rsidRPr="009F5EEB" w:rsidTr="002D6F79">
        <w:tc>
          <w:tcPr>
            <w:tcW w:w="15735" w:type="dxa"/>
            <w:gridSpan w:val="9"/>
            <w:shd w:val="clear" w:color="auto" w:fill="auto"/>
          </w:tcPr>
          <w:p w:rsidR="006D2EBA" w:rsidRDefault="006D2EBA" w:rsidP="00A758AB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33EFA" w:rsidRPr="009F5EEB" w:rsidRDefault="00133EFA" w:rsidP="00A758AB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i/>
                <w:sz w:val="20"/>
                <w:szCs w:val="20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>РАЗДЕЛ 2.</w:t>
            </w:r>
            <w:r w:rsidR="006D2EBA">
              <w:rPr>
                <w:b/>
                <w:bCs/>
                <w:i/>
                <w:sz w:val="20"/>
                <w:szCs w:val="20"/>
              </w:rPr>
              <w:t>СПОСОБЫ ПОВЫШЕНИЯ СЕМЕЙНОГО БЛАГОСОСТОЯНИЯ (6 ч)</w:t>
            </w:r>
          </w:p>
          <w:p w:rsidR="00133EFA" w:rsidRPr="009F5EEB" w:rsidRDefault="00133EFA" w:rsidP="009F5EEB">
            <w:pPr>
              <w:widowControl w:val="0"/>
              <w:overflowPunct w:val="0"/>
              <w:autoSpaceDE w:val="0"/>
              <w:autoSpaceDN w:val="0"/>
              <w:adjustRightInd w:val="0"/>
              <w:spacing w:line="185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6D2EB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6E533D" w:rsidRPr="00FF533E" w:rsidRDefault="006E533D" w:rsidP="00545727">
            <w:pPr>
              <w:rPr>
                <w:b/>
                <w:i/>
                <w:sz w:val="20"/>
                <w:szCs w:val="20"/>
              </w:rPr>
            </w:pPr>
            <w:r w:rsidRPr="00FF533E">
              <w:rPr>
                <w:b/>
                <w:i/>
                <w:sz w:val="20"/>
                <w:szCs w:val="20"/>
              </w:rPr>
              <w:t xml:space="preserve">3 </w:t>
            </w:r>
            <w:proofErr w:type="spellStart"/>
            <w:r w:rsidRPr="00FF533E">
              <w:rPr>
                <w:b/>
                <w:i/>
                <w:sz w:val="20"/>
                <w:szCs w:val="20"/>
              </w:rPr>
              <w:t>четв</w:t>
            </w:r>
            <w:proofErr w:type="spellEnd"/>
            <w:r w:rsidRPr="00FF533E">
              <w:rPr>
                <w:b/>
                <w:i/>
                <w:sz w:val="20"/>
                <w:szCs w:val="20"/>
              </w:rPr>
              <w:t>.</w:t>
            </w:r>
          </w:p>
          <w:p w:rsidR="006E533D" w:rsidRDefault="006E533D" w:rsidP="006E533D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545727" w:rsidRPr="00A758AB" w:rsidRDefault="00FF533E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45727" w:rsidRPr="00A758AB">
              <w:rPr>
                <w:sz w:val="20"/>
                <w:szCs w:val="20"/>
              </w:rPr>
              <w:t>.</w:t>
            </w:r>
            <w:r w:rsidR="00545727">
              <w:rPr>
                <w:sz w:val="20"/>
                <w:szCs w:val="20"/>
              </w:rPr>
              <w:t>01</w:t>
            </w:r>
          </w:p>
          <w:p w:rsidR="006E533D" w:rsidRDefault="006E533D" w:rsidP="006E533D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545727" w:rsidP="00FF533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33E">
              <w:rPr>
                <w:sz w:val="20"/>
                <w:szCs w:val="20"/>
              </w:rPr>
              <w:t>2</w:t>
            </w:r>
            <w:r w:rsidRPr="00A758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877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Для чего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нужны</w:t>
            </w:r>
            <w:proofErr w:type="gramEnd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финансовые</w:t>
            </w:r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738" w:type="dxa"/>
            <w:shd w:val="clear" w:color="auto" w:fill="auto"/>
          </w:tcPr>
          <w:p w:rsidR="00133EFA" w:rsidRPr="00545727" w:rsidRDefault="00545727" w:rsidP="009F5EEB">
            <w:pPr>
              <w:rPr>
                <w:sz w:val="20"/>
                <w:szCs w:val="20"/>
              </w:rPr>
            </w:pPr>
            <w:r w:rsidRPr="00545727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545727" w:rsidRDefault="00545727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Отличать инвестиции от сбережений принципа хранения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денег на банковском счете;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возможных рисков при сбережении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инвестировании</w:t>
            </w:r>
            <w:proofErr w:type="gramEnd"/>
          </w:p>
        </w:tc>
        <w:tc>
          <w:tcPr>
            <w:tcW w:w="2843" w:type="dxa"/>
            <w:shd w:val="clear" w:color="auto" w:fill="auto"/>
          </w:tcPr>
          <w:p w:rsidR="00133EFA" w:rsidRPr="00545727" w:rsidRDefault="00545727" w:rsidP="009F5EEB">
            <w:pPr>
              <w:rPr>
                <w:iCs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Банк; инвестиционный фонд; страховая компания; финансовое планирование</w:t>
            </w:r>
          </w:p>
        </w:tc>
        <w:tc>
          <w:tcPr>
            <w:tcW w:w="2095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Финансовая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рганизация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виды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финансовых организаций; виды ор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ганизаций,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защищающих интере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сы граждан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 взаимо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действии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инансовыми органи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зациями</w:t>
            </w:r>
          </w:p>
        </w:tc>
        <w:tc>
          <w:tcPr>
            <w:tcW w:w="3292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ценивать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необходимость использования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различных финансовых инструментов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повышения благосостояния</w:t>
            </w:r>
          </w:p>
          <w:p w:rsidR="00133EFA" w:rsidRPr="00545727" w:rsidRDefault="00545727" w:rsidP="00545727">
            <w:pPr>
              <w:widowControl w:val="0"/>
              <w:overflowPunct w:val="0"/>
              <w:autoSpaceDE w:val="0"/>
              <w:autoSpaceDN w:val="0"/>
              <w:adjustRightInd w:val="0"/>
              <w:spacing w:line="182" w:lineRule="auto"/>
              <w:jc w:val="both"/>
              <w:rPr>
                <w:iCs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545727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904" w:type="dxa"/>
            <w:shd w:val="clear" w:color="auto" w:fill="auto"/>
          </w:tcPr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545727" w:rsidRPr="00A758AB" w:rsidRDefault="00FF533E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45727" w:rsidRPr="00A758AB">
              <w:rPr>
                <w:sz w:val="20"/>
                <w:szCs w:val="20"/>
              </w:rPr>
              <w:t>.</w:t>
            </w:r>
            <w:r w:rsidR="005457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  <w:p w:rsidR="00FF533E" w:rsidRDefault="00FF533E" w:rsidP="00FF533E">
            <w:pPr>
              <w:rPr>
                <w:sz w:val="20"/>
                <w:szCs w:val="20"/>
              </w:rPr>
            </w:pPr>
          </w:p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FF533E" w:rsidP="005457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45727" w:rsidRPr="00A758AB">
              <w:rPr>
                <w:sz w:val="20"/>
                <w:szCs w:val="20"/>
              </w:rPr>
              <w:t xml:space="preserve">. </w:t>
            </w:r>
            <w:r w:rsidR="00545727">
              <w:rPr>
                <w:sz w:val="20"/>
                <w:szCs w:val="20"/>
              </w:rPr>
              <w:t>02</w:t>
            </w:r>
          </w:p>
        </w:tc>
        <w:tc>
          <w:tcPr>
            <w:tcW w:w="1877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Как увеличить семейные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доходы с использованием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финансовых</w:t>
            </w:r>
            <w:proofErr w:type="gramEnd"/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организаций</w:t>
            </w:r>
          </w:p>
        </w:tc>
        <w:tc>
          <w:tcPr>
            <w:tcW w:w="738" w:type="dxa"/>
            <w:shd w:val="clear" w:color="auto" w:fill="auto"/>
          </w:tcPr>
          <w:p w:rsidR="00133EFA" w:rsidRPr="00545727" w:rsidRDefault="00545727" w:rsidP="009F5EEB">
            <w:pPr>
              <w:jc w:val="center"/>
              <w:rPr>
                <w:sz w:val="20"/>
                <w:szCs w:val="20"/>
              </w:rPr>
            </w:pPr>
            <w:r w:rsidRPr="00545727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545727" w:rsidRDefault="00545727" w:rsidP="009F5EEB">
            <w:pPr>
              <w:rPr>
                <w:b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2118" w:type="dxa"/>
            <w:shd w:val="clear" w:color="auto" w:fill="auto"/>
          </w:tcPr>
          <w:p w:rsidR="00545727" w:rsidRPr="004C08A3" w:rsidRDefault="004C08A3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="00545727" w:rsidRPr="004C08A3">
              <w:rPr>
                <w:rFonts w:eastAsiaTheme="minorHAnsi"/>
                <w:sz w:val="20"/>
                <w:szCs w:val="20"/>
                <w:lang w:eastAsia="en-US"/>
              </w:rPr>
              <w:t>ассчитывать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реальный банковский процент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рассчитывать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доходность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банковского</w:t>
            </w:r>
            <w:proofErr w:type="gramEnd"/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вклада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анализировать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договоры</w:t>
            </w:r>
            <w:r w:rsidR="004C08A3"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>заклю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чаемые</w:t>
            </w:r>
            <w:r w:rsidR="004C08A3"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финансовыми</w:t>
            </w:r>
            <w:proofErr w:type="gramEnd"/>
          </w:p>
          <w:p w:rsidR="00133EFA" w:rsidRPr="004C08A3" w:rsidRDefault="00545727" w:rsidP="004C08A3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организациями</w:t>
            </w:r>
          </w:p>
        </w:tc>
        <w:tc>
          <w:tcPr>
            <w:tcW w:w="2843" w:type="dxa"/>
            <w:shd w:val="clear" w:color="auto" w:fill="auto"/>
          </w:tcPr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 каких случаях лучше всего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ользоваться услугами банков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увеличения семейных доходов? Как выбрать наиболее надёжный паевой инвестиционный фонд?</w:t>
            </w:r>
            <w:r w:rsidRPr="004C08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 какого возраста необходимо вступать в финансовые отношения с пенсионными фондами?</w:t>
            </w:r>
          </w:p>
        </w:tc>
        <w:tc>
          <w:tcPr>
            <w:tcW w:w="2095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 ПИФ, Пенсионный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фонд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Страховая</w:t>
            </w:r>
            <w:proofErr w:type="gramEnd"/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компания: знание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видов финансовых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услуг и продуктов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физических</w:t>
            </w:r>
          </w:p>
          <w:p w:rsidR="00133EFA" w:rsidRPr="00545727" w:rsidRDefault="004C08A3" w:rsidP="004C08A3">
            <w:pPr>
              <w:rPr>
                <w:color w:val="000000"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лиц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Искать необходимую ин формацию на сайтах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банков, страховых компаний и других финансовых учреждений</w:t>
            </w:r>
          </w:p>
        </w:tc>
      </w:tr>
      <w:tr w:rsidR="00133EFA" w:rsidRPr="004C08A3" w:rsidTr="002D6F79">
        <w:tc>
          <w:tcPr>
            <w:tcW w:w="622" w:type="dxa"/>
            <w:shd w:val="clear" w:color="auto" w:fill="auto"/>
          </w:tcPr>
          <w:p w:rsidR="00133EFA" w:rsidRPr="009F5EEB" w:rsidRDefault="004C08A3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04" w:type="dxa"/>
            <w:shd w:val="clear" w:color="auto" w:fill="auto"/>
          </w:tcPr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4C08A3" w:rsidRPr="00A758AB" w:rsidRDefault="004C08A3" w:rsidP="004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533E">
              <w:rPr>
                <w:sz w:val="20"/>
                <w:szCs w:val="20"/>
              </w:rPr>
              <w:t>2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  <w:p w:rsidR="00FF533E" w:rsidRDefault="00FF533E" w:rsidP="00FF533E">
            <w:pPr>
              <w:rPr>
                <w:sz w:val="20"/>
                <w:szCs w:val="20"/>
              </w:rPr>
            </w:pPr>
          </w:p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FF533E" w:rsidP="004C08A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C08A3" w:rsidRPr="00A758AB">
              <w:rPr>
                <w:sz w:val="20"/>
                <w:szCs w:val="20"/>
              </w:rPr>
              <w:t xml:space="preserve">. </w:t>
            </w:r>
            <w:r w:rsidR="004C08A3">
              <w:rPr>
                <w:sz w:val="20"/>
                <w:szCs w:val="20"/>
              </w:rPr>
              <w:t>02</w:t>
            </w:r>
          </w:p>
        </w:tc>
        <w:tc>
          <w:tcPr>
            <w:tcW w:w="1877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 чего нужно</w:t>
            </w:r>
          </w:p>
          <w:p w:rsidR="00133EFA" w:rsidRPr="004C08A3" w:rsidRDefault="004C08A3" w:rsidP="004C08A3">
            <w:pPr>
              <w:rPr>
                <w:i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осуществлять финансовое планирование</w:t>
            </w:r>
          </w:p>
        </w:tc>
        <w:tc>
          <w:tcPr>
            <w:tcW w:w="738" w:type="dxa"/>
            <w:shd w:val="clear" w:color="auto" w:fill="auto"/>
          </w:tcPr>
          <w:p w:rsidR="00133EFA" w:rsidRPr="004C08A3" w:rsidRDefault="004C08A3" w:rsidP="004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пределять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текущие капитальные траты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необходимости долгосрочного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рования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достижения благосостоя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ния семьи;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необходимости аккумулировать сбережения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будущих трат</w:t>
            </w:r>
          </w:p>
        </w:tc>
        <w:tc>
          <w:tcPr>
            <w:tcW w:w="2843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Какие финансовые задачи 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ляются для молодой семьи перво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очередными?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 спланировать свои финансы, чтобы делать крупные покупки</w:t>
            </w:r>
          </w:p>
          <w:p w:rsidR="00133EFA" w:rsidRPr="004C08A3" w:rsidRDefault="004C08A3" w:rsidP="004C08A3">
            <w:pPr>
              <w:rPr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и не лишать себя маленьких жизненных радостей?</w:t>
            </w:r>
          </w:p>
        </w:tc>
        <w:tc>
          <w:tcPr>
            <w:tcW w:w="2095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Финансовое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рование.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Денежный запас без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опасности</w:t>
            </w:r>
          </w:p>
        </w:tc>
        <w:tc>
          <w:tcPr>
            <w:tcW w:w="3292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варианты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Решения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вых задач;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строить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вый план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4C08A3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6553DA">
              <w:rPr>
                <w:i/>
                <w:sz w:val="20"/>
                <w:szCs w:val="20"/>
              </w:rPr>
              <w:t>-13</w:t>
            </w:r>
          </w:p>
        </w:tc>
        <w:tc>
          <w:tcPr>
            <w:tcW w:w="904" w:type="dxa"/>
            <w:shd w:val="clear" w:color="auto" w:fill="auto"/>
          </w:tcPr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6553DA" w:rsidRDefault="00FF533E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C08A3" w:rsidRPr="00A758AB">
              <w:rPr>
                <w:sz w:val="20"/>
                <w:szCs w:val="20"/>
              </w:rPr>
              <w:t>.</w:t>
            </w:r>
            <w:r w:rsidR="004C08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6553DA" w:rsidRPr="00A758AB" w:rsidRDefault="006553DA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533E">
              <w:rPr>
                <w:sz w:val="20"/>
                <w:szCs w:val="20"/>
              </w:rPr>
              <w:t>1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  <w:p w:rsidR="00FF533E" w:rsidRDefault="00FF533E" w:rsidP="004C08A3">
            <w:pPr>
              <w:rPr>
                <w:sz w:val="20"/>
                <w:szCs w:val="20"/>
              </w:rPr>
            </w:pPr>
          </w:p>
          <w:p w:rsidR="004C08A3" w:rsidRPr="00A758AB" w:rsidRDefault="00FF533E" w:rsidP="004C08A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6553DA" w:rsidRDefault="00FF533E" w:rsidP="004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C08A3" w:rsidRPr="00A758AB">
              <w:rPr>
                <w:sz w:val="20"/>
                <w:szCs w:val="20"/>
              </w:rPr>
              <w:t xml:space="preserve">. </w:t>
            </w:r>
            <w:r w:rsidR="004C08A3">
              <w:rPr>
                <w:sz w:val="20"/>
                <w:szCs w:val="20"/>
              </w:rPr>
              <w:t>03</w:t>
            </w:r>
          </w:p>
          <w:p w:rsidR="004C08A3" w:rsidRPr="004C08A3" w:rsidRDefault="00FF533E" w:rsidP="00FF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осуществлять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фи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нансовое планирование на разных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жизненных этапах</w:t>
            </w:r>
          </w:p>
        </w:tc>
        <w:tc>
          <w:tcPr>
            <w:tcW w:w="738" w:type="dxa"/>
            <w:shd w:val="clear" w:color="auto" w:fill="auto"/>
          </w:tcPr>
          <w:p w:rsidR="00133EFA" w:rsidRPr="006553DA" w:rsidRDefault="00FF533E" w:rsidP="0065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Определять прио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ритеты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димых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покупок; опре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делять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суммы, необходимые для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крупных покупок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вариантов использования сбереже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инве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стирования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разных стадиях жизнен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ного цикла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  <w:tc>
          <w:tcPr>
            <w:tcW w:w="2843" w:type="dxa"/>
            <w:shd w:val="clear" w:color="auto" w:fill="auto"/>
          </w:tcPr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На какой срок лучше всего осу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ществлять долгосрочное планиро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ние семейных финансов?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меняются семейные расходы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связи с рождением и взросле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нием детей?</w:t>
            </w:r>
          </w:p>
        </w:tc>
        <w:tc>
          <w:tcPr>
            <w:tcW w:w="2095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Финансовое планирование;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возмож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ных норм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сбере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жения </w:t>
            </w:r>
            <w:proofErr w:type="gramStart"/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этапам жизненно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го цикла</w:t>
            </w:r>
          </w:p>
        </w:tc>
        <w:tc>
          <w:tcPr>
            <w:tcW w:w="3292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Составлять долго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срочный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финансовый план;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выбирать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рациональные схемы инвестирования для обес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печения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крупных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расходов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6553DA" w:rsidP="00655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4" w:type="dxa"/>
            <w:shd w:val="clear" w:color="auto" w:fill="auto"/>
          </w:tcPr>
          <w:p w:rsidR="00DD2255" w:rsidRPr="00DD2255" w:rsidRDefault="00DD2255" w:rsidP="00DD225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i/>
                <w:sz w:val="20"/>
                <w:szCs w:val="20"/>
              </w:rPr>
              <w:t>четв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6553DA" w:rsidRPr="006553DA" w:rsidRDefault="00DD2255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553DA" w:rsidRPr="006553DA">
              <w:rPr>
                <w:sz w:val="20"/>
                <w:szCs w:val="20"/>
              </w:rPr>
              <w:t>.04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DD2255" w:rsidP="006553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="006553DA" w:rsidRPr="006553DA">
              <w:rPr>
                <w:sz w:val="20"/>
                <w:szCs w:val="20"/>
              </w:rPr>
              <w:t>.04</w:t>
            </w:r>
          </w:p>
        </w:tc>
        <w:tc>
          <w:tcPr>
            <w:tcW w:w="1877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Итоговое занятие.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Проверим свои знания и умения</w:t>
            </w:r>
          </w:p>
          <w:p w:rsidR="006553DA" w:rsidRDefault="006553DA" w:rsidP="006553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 второму разделу</w:t>
            </w:r>
          </w:p>
          <w:p w:rsidR="00BE52E8" w:rsidRPr="009F5EEB" w:rsidRDefault="00BE52E8" w:rsidP="006553DA">
            <w:pPr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553DA" w:rsidRPr="006553DA" w:rsidRDefault="006553D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6553DA" w:rsidRDefault="006553DA" w:rsidP="0055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– 1 ч.</w:t>
            </w:r>
          </w:p>
        </w:tc>
        <w:tc>
          <w:tcPr>
            <w:tcW w:w="2118" w:type="dxa"/>
            <w:shd w:val="clear" w:color="auto" w:fill="auto"/>
          </w:tcPr>
          <w:p w:rsidR="006553DA" w:rsidRPr="006D2EBA" w:rsidRDefault="006553DA" w:rsidP="005560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843" w:type="dxa"/>
            <w:shd w:val="clear" w:color="auto" w:fill="auto"/>
          </w:tcPr>
          <w:p w:rsidR="006553DA" w:rsidRPr="00C33303" w:rsidRDefault="006553DA" w:rsidP="005560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095" w:type="dxa"/>
            <w:shd w:val="clear" w:color="auto" w:fill="auto"/>
          </w:tcPr>
          <w:p w:rsidR="006553DA" w:rsidRPr="00C33303" w:rsidRDefault="006553DA" w:rsidP="005560EA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 xml:space="preserve">Все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понятия раздела</w:t>
            </w:r>
          </w:p>
        </w:tc>
        <w:tc>
          <w:tcPr>
            <w:tcW w:w="3292" w:type="dxa"/>
            <w:shd w:val="clear" w:color="auto" w:fill="auto"/>
          </w:tcPr>
          <w:p w:rsidR="006553DA" w:rsidRPr="00C33303" w:rsidRDefault="006553DA" w:rsidP="005560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</w:tr>
      <w:tr w:rsidR="006553DA" w:rsidRPr="009F5EEB" w:rsidTr="002D6F79">
        <w:tc>
          <w:tcPr>
            <w:tcW w:w="15735" w:type="dxa"/>
            <w:gridSpan w:val="9"/>
            <w:shd w:val="clear" w:color="auto" w:fill="auto"/>
          </w:tcPr>
          <w:p w:rsidR="006553DA" w:rsidRDefault="006553DA" w:rsidP="006553DA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E52E8" w:rsidRDefault="00BE52E8" w:rsidP="006553DA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left="563" w:right="44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553DA" w:rsidRPr="006553DA" w:rsidRDefault="006553DA" w:rsidP="00BE5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9F5EEB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553D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РИСКИ В МИРЕ ДЕНЕГ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(3 ч)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BE52E8" w:rsidRPr="006553DA" w:rsidRDefault="00DD2255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E52E8" w:rsidRPr="006553DA">
              <w:rPr>
                <w:sz w:val="20"/>
                <w:szCs w:val="20"/>
              </w:rPr>
              <w:t>.04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DD2255" w:rsidP="00DD22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E52E8"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6553DA" w:rsidRPr="00BE52E8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Особые жизненные</w:t>
            </w:r>
          </w:p>
          <w:p w:rsidR="006553DA" w:rsidRPr="00BE52E8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ситуации: рождение ребёнка, потеря</w:t>
            </w:r>
          </w:p>
          <w:p w:rsidR="006553DA" w:rsidRPr="009F5EEB" w:rsidRDefault="006553DA" w:rsidP="006553DA">
            <w:pPr>
              <w:rPr>
                <w:i/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кормильца</w:t>
            </w:r>
          </w:p>
        </w:tc>
        <w:tc>
          <w:tcPr>
            <w:tcW w:w="738" w:type="dxa"/>
            <w:shd w:val="clear" w:color="auto" w:fill="auto"/>
          </w:tcPr>
          <w:p w:rsidR="006553DA" w:rsidRPr="00BE52E8" w:rsidRDefault="00BE52E8" w:rsidP="009F5EEB">
            <w:pPr>
              <w:rPr>
                <w:sz w:val="20"/>
                <w:szCs w:val="20"/>
              </w:rPr>
            </w:pPr>
            <w:r w:rsidRPr="00BE52E8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6553DA" w:rsidRPr="00BE52E8" w:rsidRDefault="00BE52E8" w:rsidP="00BE52E8">
            <w:pPr>
              <w:rPr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2118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сайты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 того,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понимание того,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что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 рожде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нии детей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структура расходов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семьи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меняется</w:t>
            </w:r>
          </w:p>
        </w:tc>
        <w:tc>
          <w:tcPr>
            <w:tcW w:w="2843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 рождения детей?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Насколько сложно с финансовой точки зрения иметь в семье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много детей (н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основе опыта одноклассников).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помогает молодым семьям при ро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ждении ребёнка?</w:t>
            </w:r>
          </w:p>
        </w:tc>
        <w:tc>
          <w:tcPr>
            <w:tcW w:w="2095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(ОЖС)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04" w:type="dxa"/>
            <w:shd w:val="clear" w:color="auto" w:fill="auto"/>
          </w:tcPr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BE52E8" w:rsidRPr="006553DA" w:rsidRDefault="00DD2255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E52E8"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DD2255" w:rsidP="00BE52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E52E8" w:rsidRPr="006553DA">
              <w:rPr>
                <w:sz w:val="20"/>
                <w:szCs w:val="20"/>
              </w:rPr>
              <w:t>.0</w:t>
            </w:r>
            <w:r w:rsidR="00BE52E8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Особые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жизненные</w:t>
            </w:r>
          </w:p>
          <w:p w:rsidR="00BE52E8" w:rsidRPr="00852EDF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ситуации: болезнь, потеря работы,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природные и техногенные катастрофы</w:t>
            </w:r>
          </w:p>
        </w:tc>
        <w:tc>
          <w:tcPr>
            <w:tcW w:w="738" w:type="dxa"/>
            <w:shd w:val="clear" w:color="auto" w:fill="auto"/>
          </w:tcPr>
          <w:p w:rsidR="006553DA" w:rsidRPr="00852EDF" w:rsidRDefault="00852EDF" w:rsidP="00852EDF">
            <w:pPr>
              <w:jc w:val="center"/>
              <w:rPr>
                <w:sz w:val="20"/>
                <w:szCs w:val="20"/>
              </w:rPr>
            </w:pPr>
            <w:r w:rsidRPr="00852EDF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852EDF" w:rsidRPr="004C08A3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сайты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BE52E8" w:rsidRPr="00852EDF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; понимание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52EDF"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димости</w:t>
            </w:r>
          </w:p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иметь фи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нансовую</w:t>
            </w:r>
          </w:p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подушку безопасности на случай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чрезвычайных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кризисных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ситуаций</w:t>
            </w:r>
          </w:p>
        </w:tc>
        <w:tc>
          <w:tcPr>
            <w:tcW w:w="2843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х катастроф?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помогает гражданам при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катастроф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(ОЖС)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904" w:type="dxa"/>
            <w:shd w:val="clear" w:color="auto" w:fill="auto"/>
          </w:tcPr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BE52E8" w:rsidRPr="006553DA" w:rsidRDefault="00DD2255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E52E8" w:rsidRPr="006553DA">
              <w:rPr>
                <w:sz w:val="20"/>
                <w:szCs w:val="20"/>
              </w:rPr>
              <w:t>.0</w:t>
            </w:r>
            <w:r w:rsidR="00BE52E8">
              <w:rPr>
                <w:sz w:val="20"/>
                <w:szCs w:val="20"/>
              </w:rPr>
              <w:t>5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BE52E8" w:rsidP="00DD22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2255">
              <w:rPr>
                <w:sz w:val="20"/>
                <w:szCs w:val="20"/>
              </w:rPr>
              <w:t>0</w:t>
            </w:r>
            <w:r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Чем может помочь</w:t>
            </w:r>
          </w:p>
          <w:p w:rsidR="006553DA" w:rsidRPr="009F5EEB" w:rsidRDefault="00852EDF" w:rsidP="00852EDF">
            <w:pPr>
              <w:rPr>
                <w:b/>
                <w:i/>
                <w:sz w:val="20"/>
                <w:szCs w:val="20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738" w:type="dxa"/>
            <w:shd w:val="clear" w:color="auto" w:fill="auto"/>
          </w:tcPr>
          <w:p w:rsidR="006553DA" w:rsidRPr="00852EDF" w:rsidRDefault="00852EDF" w:rsidP="00852EDF">
            <w:pPr>
              <w:jc w:val="center"/>
              <w:rPr>
                <w:sz w:val="20"/>
                <w:szCs w:val="20"/>
              </w:rPr>
            </w:pPr>
            <w:r w:rsidRPr="00852EDF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852EDF" w:rsidRPr="004C08A3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договор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ния; понимание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возможности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жизни и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семейного</w:t>
            </w:r>
            <w:proofErr w:type="gramEnd"/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имуще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управления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рисками</w:t>
            </w:r>
          </w:p>
        </w:tc>
        <w:tc>
          <w:tcPr>
            <w:tcW w:w="2843" w:type="dxa"/>
            <w:shd w:val="clear" w:color="auto" w:fill="auto"/>
          </w:tcPr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Нужно ли сегод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ня страховать жизнь и здоровье? Чем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КАСКО отли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чается от ОСАГО?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Почему в США и странах Евр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опы люди больше тратят денег на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страхование, чем россияне?</w:t>
            </w:r>
          </w:p>
        </w:tc>
        <w:tc>
          <w:tcPr>
            <w:tcW w:w="2095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Виды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</w:tc>
        <w:tc>
          <w:tcPr>
            <w:tcW w:w="3292" w:type="dxa"/>
            <w:shd w:val="clear" w:color="auto" w:fill="auto"/>
          </w:tcPr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предлагаемые варианты 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</w:tr>
    </w:tbl>
    <w:p w:rsidR="009F5EEB" w:rsidRDefault="009F5EEB" w:rsidP="009F5EEB">
      <w:pPr>
        <w:rPr>
          <w:b/>
          <w:sz w:val="32"/>
          <w:szCs w:val="32"/>
        </w:rPr>
      </w:pPr>
    </w:p>
    <w:p w:rsidR="00176DDA" w:rsidRDefault="00176DDA" w:rsidP="009F5EEB">
      <w:pPr>
        <w:rPr>
          <w:b/>
          <w:sz w:val="32"/>
          <w:szCs w:val="32"/>
        </w:rPr>
      </w:pPr>
    </w:p>
    <w:p w:rsidR="00176DDA" w:rsidRDefault="00176DDA" w:rsidP="009F5EEB">
      <w:pPr>
        <w:rPr>
          <w:b/>
          <w:sz w:val="32"/>
          <w:szCs w:val="32"/>
        </w:rPr>
      </w:pPr>
    </w:p>
    <w:p w:rsidR="00176DDA" w:rsidRDefault="00176DDA" w:rsidP="009F5EEB">
      <w:pPr>
        <w:rPr>
          <w:b/>
          <w:sz w:val="32"/>
          <w:szCs w:val="32"/>
        </w:rPr>
      </w:pPr>
    </w:p>
    <w:p w:rsidR="00176DDA" w:rsidRDefault="00176DDA" w:rsidP="009F5EEB">
      <w:pPr>
        <w:rPr>
          <w:b/>
          <w:sz w:val="32"/>
          <w:szCs w:val="32"/>
        </w:rPr>
      </w:pPr>
    </w:p>
    <w:p w:rsidR="00176DDA" w:rsidRDefault="00176DDA" w:rsidP="009F5EEB">
      <w:pPr>
        <w:rPr>
          <w:b/>
          <w:sz w:val="32"/>
          <w:szCs w:val="32"/>
        </w:rPr>
      </w:pPr>
    </w:p>
    <w:p w:rsidR="00176DDA" w:rsidRPr="009F5EEB" w:rsidRDefault="00176DDA" w:rsidP="009F5EEB">
      <w:pPr>
        <w:rPr>
          <w:b/>
          <w:sz w:val="32"/>
          <w:szCs w:val="32"/>
        </w:rPr>
      </w:pPr>
    </w:p>
    <w:p w:rsidR="009F5EEB" w:rsidRPr="009F5EEB" w:rsidRDefault="009F5EEB" w:rsidP="009F5EEB">
      <w:pPr>
        <w:rPr>
          <w:b/>
          <w:sz w:val="32"/>
          <w:szCs w:val="32"/>
        </w:rPr>
      </w:pP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СОГЛАСОВАНО                                                                                                                         </w:t>
      </w:r>
      <w:proofErr w:type="spellStart"/>
      <w:proofErr w:type="gramStart"/>
      <w:r w:rsidRPr="009F5EEB">
        <w:rPr>
          <w:sz w:val="28"/>
          <w:szCs w:val="28"/>
        </w:rPr>
        <w:t>СОГЛАСОВАНО</w:t>
      </w:r>
      <w:proofErr w:type="spellEnd"/>
      <w:proofErr w:type="gramEnd"/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Протокол заседания                                                                                                                     Протокол заседания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ШМО учителей                                                                                                                             методического совета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общественных дисциплин                                                                                                           МБОУ ТСОШ №3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от 27.08.2018 года №1                                                                                                                  от 30.08.2018 года №1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______________   Т.А. Васильева                                                                                              Зам. директора по УВР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   Н.Ю. </w:t>
      </w:r>
      <w:proofErr w:type="spellStart"/>
      <w:r w:rsidRPr="009F5EEB">
        <w:rPr>
          <w:sz w:val="28"/>
          <w:szCs w:val="28"/>
        </w:rPr>
        <w:t>Сизова</w:t>
      </w:r>
      <w:proofErr w:type="spellEnd"/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</w:pPr>
    </w:p>
    <w:sectPr w:rsidR="009F5EEB" w:rsidSect="007B6E77">
      <w:pgSz w:w="16838" w:h="11906" w:orient="landscape"/>
      <w:pgMar w:top="426" w:right="1134" w:bottom="851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2">
    <w:nsid w:val="0B5C092F"/>
    <w:multiLevelType w:val="hybridMultilevel"/>
    <w:tmpl w:val="E9A29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111154"/>
    <w:multiLevelType w:val="hybridMultilevel"/>
    <w:tmpl w:val="878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2901"/>
    <w:multiLevelType w:val="hybridMultilevel"/>
    <w:tmpl w:val="D3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397C"/>
    <w:multiLevelType w:val="hybridMultilevel"/>
    <w:tmpl w:val="2AC0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914F7"/>
    <w:multiLevelType w:val="hybridMultilevel"/>
    <w:tmpl w:val="0ABAD478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3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D"/>
    <w:rsid w:val="000B099A"/>
    <w:rsid w:val="00112519"/>
    <w:rsid w:val="00133D1C"/>
    <w:rsid w:val="00133EFA"/>
    <w:rsid w:val="00176DDA"/>
    <w:rsid w:val="002365E1"/>
    <w:rsid w:val="002D6F79"/>
    <w:rsid w:val="003A5E89"/>
    <w:rsid w:val="0047126D"/>
    <w:rsid w:val="004C08A3"/>
    <w:rsid w:val="00503126"/>
    <w:rsid w:val="00545727"/>
    <w:rsid w:val="005A2FEE"/>
    <w:rsid w:val="006553DA"/>
    <w:rsid w:val="006D2EBA"/>
    <w:rsid w:val="006E533D"/>
    <w:rsid w:val="007A2DC0"/>
    <w:rsid w:val="007B6E77"/>
    <w:rsid w:val="00852EDF"/>
    <w:rsid w:val="009D5CD6"/>
    <w:rsid w:val="009F5EEB"/>
    <w:rsid w:val="00A758AB"/>
    <w:rsid w:val="00B162E1"/>
    <w:rsid w:val="00BE52E8"/>
    <w:rsid w:val="00C33303"/>
    <w:rsid w:val="00CB4A96"/>
    <w:rsid w:val="00DD2255"/>
    <w:rsid w:val="00E71291"/>
    <w:rsid w:val="00F471E2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10</cp:revision>
  <cp:lastPrinted>2018-10-03T07:20:00Z</cp:lastPrinted>
  <dcterms:created xsi:type="dcterms:W3CDTF">2018-09-27T06:37:00Z</dcterms:created>
  <dcterms:modified xsi:type="dcterms:W3CDTF">2019-09-04T18:41:00Z</dcterms:modified>
</cp:coreProperties>
</file>